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2059F35F" w:rsidR="00C13798" w:rsidRPr="00AE4F32" w:rsidRDefault="0074151D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C356C">
        <w:rPr>
          <w:rFonts w:ascii="Calibri" w:hAnsi="Calibri" w:cs="Calibri"/>
          <w:sz w:val="24"/>
          <w:szCs w:val="24"/>
        </w:rPr>
        <w:t>4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7F916F45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150B96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22675A">
        <w:rPr>
          <w:rFonts w:ascii="Calibri" w:hAnsi="Calibri" w:cs="Calibri"/>
          <w:b/>
          <w:i/>
          <w:sz w:val="32"/>
          <w:szCs w:val="32"/>
          <w:u w:val="single"/>
        </w:rPr>
        <w:t>pondělí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5C356C">
        <w:rPr>
          <w:rFonts w:ascii="Calibri" w:hAnsi="Calibri" w:cs="Calibri"/>
          <w:b/>
          <w:i/>
          <w:sz w:val="32"/>
          <w:szCs w:val="32"/>
          <w:u w:val="single"/>
        </w:rPr>
        <w:t>11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5C356C">
        <w:rPr>
          <w:rFonts w:ascii="Calibri" w:hAnsi="Calibri" w:cs="Calibri"/>
          <w:b/>
          <w:i/>
          <w:sz w:val="32"/>
          <w:szCs w:val="32"/>
          <w:u w:val="single"/>
        </w:rPr>
        <w:t>3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123A1E">
        <w:rPr>
          <w:rFonts w:ascii="Calibri" w:hAnsi="Calibri" w:cs="Calibri"/>
          <w:b/>
          <w:i/>
          <w:sz w:val="32"/>
          <w:szCs w:val="32"/>
          <w:u w:val="single"/>
        </w:rPr>
        <w:t>4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5C356C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227B9112" w14:textId="204C3B0D" w:rsidR="0074151D" w:rsidRDefault="00D95337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>Sál b</w:t>
      </w:r>
      <w:r w:rsidR="00123A1E">
        <w:rPr>
          <w:rFonts w:ascii="Calibri" w:hAnsi="Calibri" w:cs="Calibri"/>
          <w:b/>
          <w:i/>
          <w:sz w:val="32"/>
        </w:rPr>
        <w:t>ratří Čapků</w:t>
      </w:r>
      <w:r w:rsidR="000001BA" w:rsidRPr="000001BA">
        <w:rPr>
          <w:rFonts w:ascii="Calibri" w:hAnsi="Calibri" w:cs="Calibri"/>
          <w:b/>
          <w:i/>
          <w:sz w:val="32"/>
        </w:rPr>
        <w:t xml:space="preserve">, </w:t>
      </w:r>
      <w:r w:rsidR="00123A1E">
        <w:rPr>
          <w:rFonts w:ascii="Calibri" w:hAnsi="Calibri" w:cs="Calibri"/>
          <w:b/>
          <w:i/>
          <w:sz w:val="32"/>
        </w:rPr>
        <w:t>1</w:t>
      </w:r>
      <w:r w:rsidR="0074151D">
        <w:rPr>
          <w:rFonts w:ascii="Calibri" w:hAnsi="Calibri" w:cs="Calibri"/>
          <w:b/>
          <w:i/>
          <w:sz w:val="32"/>
        </w:rPr>
        <w:t xml:space="preserve"> patro</w:t>
      </w:r>
    </w:p>
    <w:p w14:paraId="53217506" w14:textId="6C5411A1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14:paraId="459351A7" w14:textId="54BE3CFE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</w:t>
      </w:r>
      <w:r w:rsidR="0074151D">
        <w:rPr>
          <w:rFonts w:ascii="Calibri" w:hAnsi="Calibri" w:cs="Calibri"/>
          <w:b/>
          <w:i/>
          <w:sz w:val="32"/>
        </w:rPr>
        <w:t>inohradská 3218/169</w:t>
      </w:r>
    </w:p>
    <w:p w14:paraId="3FB051C7" w14:textId="77777777" w:rsidR="00775995" w:rsidRPr="00AE4F32" w:rsidRDefault="00775995" w:rsidP="00775995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  <w:r w:rsidRPr="00AE4F32">
        <w:rPr>
          <w:rFonts w:ascii="Calibri" w:hAnsi="Calibri" w:cs="Calibri"/>
          <w:b/>
          <w:i/>
          <w:sz w:val="32"/>
        </w:rPr>
        <w:t xml:space="preserve"> </w:t>
      </w:r>
    </w:p>
    <w:p w14:paraId="6A3E1E86" w14:textId="77777777" w:rsidR="00775995" w:rsidRPr="00AE4F32" w:rsidRDefault="00775995" w:rsidP="00775995">
      <w:pPr>
        <w:pStyle w:val="Nadpis5"/>
        <w:jc w:val="left"/>
        <w:rPr>
          <w:rFonts w:ascii="Calibri" w:hAnsi="Calibri" w:cs="Calibri"/>
          <w:b/>
        </w:rPr>
      </w:pPr>
    </w:p>
    <w:p w14:paraId="6C25F5B6" w14:textId="77777777" w:rsidR="00D20897" w:rsidRPr="00AE4F32" w:rsidRDefault="00D20897" w:rsidP="00D20897">
      <w:pPr>
        <w:rPr>
          <w:rFonts w:ascii="Calibri" w:hAnsi="Calibri" w:cs="Calibri"/>
        </w:rPr>
      </w:pPr>
    </w:p>
    <w:p w14:paraId="07502AB3" w14:textId="77777777" w:rsidR="00775995" w:rsidRPr="00AE4F32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2B9ADD6A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6A7BE86D" w14:textId="77777777" w:rsidR="00747956" w:rsidRPr="00747956" w:rsidRDefault="00580D4A" w:rsidP="009534E1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="Times New Roman" w:hAnsi="Times New Roman"/>
        </w:rPr>
      </w:pPr>
      <w:r w:rsidRPr="00747956">
        <w:rPr>
          <w:rFonts w:asciiTheme="minorHAnsi" w:hAnsiTheme="minorHAnsi" w:cstheme="minorHAnsi"/>
        </w:rPr>
        <w:t>Petice za zachování parku na pozemku parc. č. 1873/105 k.ú. Vršovice (Magnitogorská) – pokračování</w:t>
      </w:r>
    </w:p>
    <w:p w14:paraId="31B773DD" w14:textId="6063D372" w:rsidR="00747956" w:rsidRPr="00DA5742" w:rsidRDefault="00580D4A" w:rsidP="009534E1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="Times New Roman" w:hAnsi="Times New Roman"/>
        </w:rPr>
      </w:pPr>
      <w:r w:rsidRPr="00747956">
        <w:rPr>
          <w:rFonts w:asciiTheme="minorHAnsi" w:hAnsiTheme="minorHAnsi" w:cstheme="minorHAnsi"/>
        </w:rPr>
        <w:t xml:space="preserve">EIA </w:t>
      </w:r>
      <w:r w:rsidR="00747956" w:rsidRPr="00747956">
        <w:rPr>
          <w:rFonts w:asciiTheme="minorHAnsi" w:hAnsiTheme="minorHAnsi" w:cstheme="minorHAnsi"/>
        </w:rPr>
        <w:t>– zjišťovací řízení „Obalovna živičných směsí DaZ, parc. č. 2671/98, k.ú. Kyje</w:t>
      </w:r>
      <w:r w:rsidR="00747956">
        <w:rPr>
          <w:rFonts w:asciiTheme="minorHAnsi" w:hAnsiTheme="minorHAnsi" w:cstheme="minorHAnsi"/>
        </w:rPr>
        <w:t>“</w:t>
      </w:r>
      <w:r w:rsidR="00747956" w:rsidRPr="00747956">
        <w:rPr>
          <w:rFonts w:asciiTheme="minorHAnsi" w:hAnsiTheme="minorHAnsi" w:cstheme="minorHAnsi"/>
        </w:rPr>
        <w:t xml:space="preserve"> </w:t>
      </w:r>
    </w:p>
    <w:p w14:paraId="70B39AE5" w14:textId="34DCA168" w:rsidR="00066812" w:rsidRPr="00DA5742" w:rsidRDefault="00066812" w:rsidP="00BF4FC0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="Times New Roman" w:hAnsi="Times New Roman"/>
        </w:rPr>
      </w:pPr>
      <w:r>
        <w:t>Zpráva o činnosti Výboru životního prostředí ZMČ za rok 2023</w:t>
      </w:r>
    </w:p>
    <w:p w14:paraId="3D2D76A6" w14:textId="58CB2CE1" w:rsidR="00CC2041" w:rsidRDefault="00CC2041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Informace o </w:t>
      </w:r>
      <w:r w:rsidR="00066812">
        <w:t xml:space="preserve">environmentálních </w:t>
      </w:r>
      <w:r>
        <w:t>osvětových akcích v roce 2024</w:t>
      </w:r>
    </w:p>
    <w:p w14:paraId="598F33CD" w14:textId="52F863C1" w:rsidR="00CC2041" w:rsidRDefault="00CC2041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Informace o úklidových akcích na území Prahy 10 v roce 2024</w:t>
      </w:r>
    </w:p>
    <w:p w14:paraId="0C299F9D" w14:textId="646B4964" w:rsidR="00580D4A" w:rsidRDefault="00580D4A" w:rsidP="00580D4A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Informace o vypsání VZ „Správa a údržba ploch veřejné zeleně na území MČ Praha 10“</w:t>
      </w:r>
    </w:p>
    <w:p w14:paraId="764EECB9" w14:textId="7A9A6081" w:rsidR="00066812" w:rsidRDefault="00066812" w:rsidP="00DA5742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jc w:val="both"/>
      </w:pPr>
      <w:r w:rsidRPr="00066812">
        <w:t>Vazby Akčního plánu 2024 Strategického plánu udržitelného rozvoje (SPUR) MČ Praha 10 na</w:t>
      </w:r>
      <w:r>
        <w:t> </w:t>
      </w:r>
      <w:r w:rsidRPr="00066812">
        <w:t>klimatický závazek a Klimatický plán hl. m. Prah</w:t>
      </w:r>
      <w:r>
        <w:t>y</w:t>
      </w:r>
    </w:p>
    <w:p w14:paraId="78DEF954" w14:textId="732BC94C" w:rsidR="00CC2041" w:rsidRDefault="00CC2041" w:rsidP="00CC2041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Různé + iniciativní návrhy členů VŽP </w:t>
      </w:r>
    </w:p>
    <w:p w14:paraId="71D65374" w14:textId="77777777" w:rsidR="00DA5742" w:rsidRDefault="00DA5742" w:rsidP="00DA5742">
      <w:pPr>
        <w:pStyle w:val="Odstavecseseznamem"/>
        <w:spacing w:after="160" w:line="259" w:lineRule="auto"/>
        <w:ind w:left="284"/>
        <w:contextualSpacing/>
      </w:pPr>
    </w:p>
    <w:p w14:paraId="654A3186" w14:textId="77777777" w:rsidR="00DA5742" w:rsidRPr="00D36BA8" w:rsidRDefault="00DA5742" w:rsidP="00DA5742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  <w:i/>
        </w:rPr>
      </w:pPr>
      <w:r>
        <w:t xml:space="preserve">Informace o přípravě VZ „Doplňkový úklid chodníků a vývoz odpadkových košů“ </w:t>
      </w:r>
      <w:r w:rsidRPr="00D36BA8">
        <w:rPr>
          <w:rFonts w:asciiTheme="minorHAnsi" w:hAnsiTheme="minorHAnsi" w:cstheme="minorHAnsi"/>
          <w:i/>
        </w:rPr>
        <w:t>(neveřejný bod jednání z důvodu projednávání detailů z dokumentace pro veřejnou zakázku)</w:t>
      </w:r>
    </w:p>
    <w:p w14:paraId="163465A3" w14:textId="6A5AD6A4" w:rsidR="00DA5742" w:rsidRDefault="00DA5742" w:rsidP="00DA5742">
      <w:pPr>
        <w:pStyle w:val="Odstavecseseznamem"/>
        <w:spacing w:after="160" w:line="259" w:lineRule="auto"/>
        <w:ind w:left="284"/>
        <w:contextualSpacing/>
      </w:pPr>
    </w:p>
    <w:p w14:paraId="7C377133" w14:textId="77777777" w:rsidR="00F011C0" w:rsidRPr="00AE4F32" w:rsidRDefault="00F011C0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02D03602" w14:textId="39E94BA3" w:rsidR="00DA574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p w14:paraId="116E61DD" w14:textId="77777777" w:rsidR="00DA5742" w:rsidRPr="00AE4F32" w:rsidRDefault="00DA5742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</w:p>
    <w:sectPr w:rsidR="00DA5742" w:rsidRPr="00AE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40C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D69FB"/>
    <w:multiLevelType w:val="hybridMultilevel"/>
    <w:tmpl w:val="5AF021CC"/>
    <w:lvl w:ilvl="0" w:tplc="A510C092">
      <w:start w:val="1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65490">
    <w:abstractNumId w:val="1"/>
  </w:num>
  <w:num w:numId="2" w16cid:durableId="25721682">
    <w:abstractNumId w:val="16"/>
  </w:num>
  <w:num w:numId="3" w16cid:durableId="1917736902">
    <w:abstractNumId w:val="0"/>
  </w:num>
  <w:num w:numId="4" w16cid:durableId="1690183274">
    <w:abstractNumId w:val="38"/>
  </w:num>
  <w:num w:numId="5" w16cid:durableId="113015946">
    <w:abstractNumId w:val="36"/>
  </w:num>
  <w:num w:numId="6" w16cid:durableId="1552961025">
    <w:abstractNumId w:val="35"/>
  </w:num>
  <w:num w:numId="7" w16cid:durableId="1538086766">
    <w:abstractNumId w:val="17"/>
  </w:num>
  <w:num w:numId="8" w16cid:durableId="755252688">
    <w:abstractNumId w:val="20"/>
  </w:num>
  <w:num w:numId="9" w16cid:durableId="1290209969">
    <w:abstractNumId w:val="30"/>
  </w:num>
  <w:num w:numId="10" w16cid:durableId="426001633">
    <w:abstractNumId w:val="41"/>
  </w:num>
  <w:num w:numId="11" w16cid:durableId="1894193029">
    <w:abstractNumId w:val="4"/>
  </w:num>
  <w:num w:numId="12" w16cid:durableId="597176551">
    <w:abstractNumId w:val="42"/>
  </w:num>
  <w:num w:numId="13" w16cid:durableId="765272673">
    <w:abstractNumId w:val="9"/>
  </w:num>
  <w:num w:numId="14" w16cid:durableId="1910915736">
    <w:abstractNumId w:val="33"/>
  </w:num>
  <w:num w:numId="15" w16cid:durableId="1442527458">
    <w:abstractNumId w:val="14"/>
  </w:num>
  <w:num w:numId="16" w16cid:durableId="1105811553">
    <w:abstractNumId w:val="21"/>
  </w:num>
  <w:num w:numId="17" w16cid:durableId="1436750041">
    <w:abstractNumId w:val="3"/>
  </w:num>
  <w:num w:numId="18" w16cid:durableId="1297443200">
    <w:abstractNumId w:val="12"/>
  </w:num>
  <w:num w:numId="19" w16cid:durableId="1900165501">
    <w:abstractNumId w:val="39"/>
  </w:num>
  <w:num w:numId="20" w16cid:durableId="1535001709">
    <w:abstractNumId w:val="29"/>
  </w:num>
  <w:num w:numId="21" w16cid:durableId="830871210">
    <w:abstractNumId w:val="23"/>
  </w:num>
  <w:num w:numId="22" w16cid:durableId="610090190">
    <w:abstractNumId w:val="5"/>
  </w:num>
  <w:num w:numId="23" w16cid:durableId="640694219">
    <w:abstractNumId w:val="28"/>
  </w:num>
  <w:num w:numId="24" w16cid:durableId="1791782017">
    <w:abstractNumId w:val="11"/>
  </w:num>
  <w:num w:numId="25" w16cid:durableId="911161526">
    <w:abstractNumId w:val="18"/>
  </w:num>
  <w:num w:numId="26" w16cid:durableId="1379208798">
    <w:abstractNumId w:val="2"/>
  </w:num>
  <w:num w:numId="27" w16cid:durableId="1235779251">
    <w:abstractNumId w:val="37"/>
  </w:num>
  <w:num w:numId="28" w16cid:durableId="21016331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2301592">
    <w:abstractNumId w:val="40"/>
  </w:num>
  <w:num w:numId="30" w16cid:durableId="113401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717655">
    <w:abstractNumId w:val="10"/>
  </w:num>
  <w:num w:numId="32" w16cid:durableId="750852149">
    <w:abstractNumId w:val="27"/>
  </w:num>
  <w:num w:numId="33" w16cid:durableId="686098115">
    <w:abstractNumId w:val="13"/>
  </w:num>
  <w:num w:numId="34" w16cid:durableId="802771613">
    <w:abstractNumId w:val="22"/>
  </w:num>
  <w:num w:numId="35" w16cid:durableId="613832083">
    <w:abstractNumId w:val="15"/>
  </w:num>
  <w:num w:numId="36" w16cid:durableId="328603075">
    <w:abstractNumId w:val="43"/>
  </w:num>
  <w:num w:numId="37" w16cid:durableId="949239561">
    <w:abstractNumId w:val="8"/>
  </w:num>
  <w:num w:numId="38" w16cid:durableId="1699812607">
    <w:abstractNumId w:val="25"/>
  </w:num>
  <w:num w:numId="39" w16cid:durableId="238561584">
    <w:abstractNumId w:val="8"/>
  </w:num>
  <w:num w:numId="40" w16cid:durableId="1089739038">
    <w:abstractNumId w:val="6"/>
  </w:num>
  <w:num w:numId="41" w16cid:durableId="259025558">
    <w:abstractNumId w:val="19"/>
  </w:num>
  <w:num w:numId="42" w16cid:durableId="1859812590">
    <w:abstractNumId w:val="34"/>
  </w:num>
  <w:num w:numId="43" w16cid:durableId="778767225">
    <w:abstractNumId w:val="31"/>
  </w:num>
  <w:num w:numId="44" w16cid:durableId="1261568328">
    <w:abstractNumId w:val="32"/>
  </w:num>
  <w:num w:numId="45" w16cid:durableId="1481851671">
    <w:abstractNumId w:val="7"/>
  </w:num>
  <w:num w:numId="46" w16cid:durableId="10936970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13"/>
    <w:rsid w:val="000001BA"/>
    <w:rsid w:val="00006E1A"/>
    <w:rsid w:val="0000791E"/>
    <w:rsid w:val="000254AC"/>
    <w:rsid w:val="00037AAF"/>
    <w:rsid w:val="00052DDF"/>
    <w:rsid w:val="00063E13"/>
    <w:rsid w:val="00066812"/>
    <w:rsid w:val="00071E44"/>
    <w:rsid w:val="00085565"/>
    <w:rsid w:val="000A402C"/>
    <w:rsid w:val="000A7BE2"/>
    <w:rsid w:val="000B52B7"/>
    <w:rsid w:val="000B6ABB"/>
    <w:rsid w:val="000C7E30"/>
    <w:rsid w:val="000E36CB"/>
    <w:rsid w:val="000F0B47"/>
    <w:rsid w:val="000F2445"/>
    <w:rsid w:val="000F4573"/>
    <w:rsid w:val="001028E8"/>
    <w:rsid w:val="0010498C"/>
    <w:rsid w:val="00106DEE"/>
    <w:rsid w:val="001174FA"/>
    <w:rsid w:val="00122824"/>
    <w:rsid w:val="00122E77"/>
    <w:rsid w:val="00123A1E"/>
    <w:rsid w:val="00133CD9"/>
    <w:rsid w:val="00136E24"/>
    <w:rsid w:val="00150B96"/>
    <w:rsid w:val="00153D03"/>
    <w:rsid w:val="00155F26"/>
    <w:rsid w:val="001607FF"/>
    <w:rsid w:val="00161C43"/>
    <w:rsid w:val="00166692"/>
    <w:rsid w:val="00171455"/>
    <w:rsid w:val="00185975"/>
    <w:rsid w:val="00185C9D"/>
    <w:rsid w:val="001917A8"/>
    <w:rsid w:val="00192B79"/>
    <w:rsid w:val="001A0331"/>
    <w:rsid w:val="001B251E"/>
    <w:rsid w:val="001B5926"/>
    <w:rsid w:val="001C21C1"/>
    <w:rsid w:val="001C4DB6"/>
    <w:rsid w:val="001C659C"/>
    <w:rsid w:val="001E7765"/>
    <w:rsid w:val="001F1FE1"/>
    <w:rsid w:val="0020031C"/>
    <w:rsid w:val="00202E9A"/>
    <w:rsid w:val="002102BA"/>
    <w:rsid w:val="00211F00"/>
    <w:rsid w:val="00211FA6"/>
    <w:rsid w:val="002123CB"/>
    <w:rsid w:val="0021400A"/>
    <w:rsid w:val="00215B1D"/>
    <w:rsid w:val="00216E47"/>
    <w:rsid w:val="0022675A"/>
    <w:rsid w:val="0022703F"/>
    <w:rsid w:val="00227DE2"/>
    <w:rsid w:val="00231ABB"/>
    <w:rsid w:val="00233054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8A9"/>
    <w:rsid w:val="00282CE4"/>
    <w:rsid w:val="002845D4"/>
    <w:rsid w:val="00284AAC"/>
    <w:rsid w:val="00287799"/>
    <w:rsid w:val="0029306C"/>
    <w:rsid w:val="002943E1"/>
    <w:rsid w:val="002A010D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2612A"/>
    <w:rsid w:val="00337108"/>
    <w:rsid w:val="00337CB1"/>
    <w:rsid w:val="0034148B"/>
    <w:rsid w:val="003419B5"/>
    <w:rsid w:val="00347E31"/>
    <w:rsid w:val="00360C1F"/>
    <w:rsid w:val="0036311F"/>
    <w:rsid w:val="00365828"/>
    <w:rsid w:val="003664F2"/>
    <w:rsid w:val="00375C8A"/>
    <w:rsid w:val="00382DDF"/>
    <w:rsid w:val="0039785B"/>
    <w:rsid w:val="003A0A6F"/>
    <w:rsid w:val="003A6B7C"/>
    <w:rsid w:val="003C2F09"/>
    <w:rsid w:val="003C34F1"/>
    <w:rsid w:val="003C3609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A7790"/>
    <w:rsid w:val="004B1101"/>
    <w:rsid w:val="004B26AE"/>
    <w:rsid w:val="004C6A6A"/>
    <w:rsid w:val="004C7107"/>
    <w:rsid w:val="004D3260"/>
    <w:rsid w:val="004D5415"/>
    <w:rsid w:val="004E7E75"/>
    <w:rsid w:val="004F53DD"/>
    <w:rsid w:val="004F647F"/>
    <w:rsid w:val="0050050E"/>
    <w:rsid w:val="00502312"/>
    <w:rsid w:val="005042E7"/>
    <w:rsid w:val="0052687F"/>
    <w:rsid w:val="00544899"/>
    <w:rsid w:val="0055154F"/>
    <w:rsid w:val="0055798A"/>
    <w:rsid w:val="00560ABE"/>
    <w:rsid w:val="0057165B"/>
    <w:rsid w:val="00580D4A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C356C"/>
    <w:rsid w:val="005E472D"/>
    <w:rsid w:val="005E5ACE"/>
    <w:rsid w:val="005E71BD"/>
    <w:rsid w:val="006014BA"/>
    <w:rsid w:val="00610BF5"/>
    <w:rsid w:val="00612F56"/>
    <w:rsid w:val="00613C9E"/>
    <w:rsid w:val="00614808"/>
    <w:rsid w:val="0062787A"/>
    <w:rsid w:val="0063032E"/>
    <w:rsid w:val="006503EE"/>
    <w:rsid w:val="006567A7"/>
    <w:rsid w:val="00665542"/>
    <w:rsid w:val="00667C30"/>
    <w:rsid w:val="00677309"/>
    <w:rsid w:val="0067764A"/>
    <w:rsid w:val="006A0337"/>
    <w:rsid w:val="006B3E23"/>
    <w:rsid w:val="006C1EA7"/>
    <w:rsid w:val="006D4241"/>
    <w:rsid w:val="006D673D"/>
    <w:rsid w:val="006E5C54"/>
    <w:rsid w:val="006F76B6"/>
    <w:rsid w:val="00701A89"/>
    <w:rsid w:val="00725292"/>
    <w:rsid w:val="00731400"/>
    <w:rsid w:val="007347FC"/>
    <w:rsid w:val="0074151D"/>
    <w:rsid w:val="00741AB0"/>
    <w:rsid w:val="00742415"/>
    <w:rsid w:val="00747956"/>
    <w:rsid w:val="007648FD"/>
    <w:rsid w:val="00764BA8"/>
    <w:rsid w:val="00770826"/>
    <w:rsid w:val="00775995"/>
    <w:rsid w:val="007848F2"/>
    <w:rsid w:val="00793208"/>
    <w:rsid w:val="00793563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7407"/>
    <w:rsid w:val="00826CBA"/>
    <w:rsid w:val="0082707D"/>
    <w:rsid w:val="00831EF9"/>
    <w:rsid w:val="00835811"/>
    <w:rsid w:val="0084457E"/>
    <w:rsid w:val="00854C1A"/>
    <w:rsid w:val="0085719C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E1EFB"/>
    <w:rsid w:val="00902B3F"/>
    <w:rsid w:val="00910ADE"/>
    <w:rsid w:val="00921B83"/>
    <w:rsid w:val="00926DD5"/>
    <w:rsid w:val="0094089A"/>
    <w:rsid w:val="00943EE4"/>
    <w:rsid w:val="009451C3"/>
    <w:rsid w:val="0094590C"/>
    <w:rsid w:val="00952697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A11E9"/>
    <w:rsid w:val="009A4148"/>
    <w:rsid w:val="009D0C46"/>
    <w:rsid w:val="009D0DDB"/>
    <w:rsid w:val="009F79C6"/>
    <w:rsid w:val="009F7AEA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75F61"/>
    <w:rsid w:val="00B80767"/>
    <w:rsid w:val="00BA4565"/>
    <w:rsid w:val="00BC181F"/>
    <w:rsid w:val="00BC7341"/>
    <w:rsid w:val="00BC7D1F"/>
    <w:rsid w:val="00BD677F"/>
    <w:rsid w:val="00BE455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85F43"/>
    <w:rsid w:val="00C86220"/>
    <w:rsid w:val="00CA4C93"/>
    <w:rsid w:val="00CA731D"/>
    <w:rsid w:val="00CB34FB"/>
    <w:rsid w:val="00CC2041"/>
    <w:rsid w:val="00CC3C5A"/>
    <w:rsid w:val="00CD0E2A"/>
    <w:rsid w:val="00CD4B8B"/>
    <w:rsid w:val="00CD543E"/>
    <w:rsid w:val="00CF32B4"/>
    <w:rsid w:val="00D010C1"/>
    <w:rsid w:val="00D04075"/>
    <w:rsid w:val="00D06EE0"/>
    <w:rsid w:val="00D20897"/>
    <w:rsid w:val="00D216A6"/>
    <w:rsid w:val="00D24032"/>
    <w:rsid w:val="00D36BA8"/>
    <w:rsid w:val="00D42802"/>
    <w:rsid w:val="00D42F1B"/>
    <w:rsid w:val="00D46F3F"/>
    <w:rsid w:val="00D57082"/>
    <w:rsid w:val="00D603D9"/>
    <w:rsid w:val="00D71FD7"/>
    <w:rsid w:val="00D8076A"/>
    <w:rsid w:val="00D82770"/>
    <w:rsid w:val="00D92F19"/>
    <w:rsid w:val="00D95337"/>
    <w:rsid w:val="00DA02E3"/>
    <w:rsid w:val="00DA5742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4209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C49AB"/>
    <w:rsid w:val="00ED3857"/>
    <w:rsid w:val="00EE64F2"/>
    <w:rsid w:val="00EE701B"/>
    <w:rsid w:val="00EF72B2"/>
    <w:rsid w:val="00F011C0"/>
    <w:rsid w:val="00F05FAE"/>
    <w:rsid w:val="00F26296"/>
    <w:rsid w:val="00F267E8"/>
    <w:rsid w:val="00F34991"/>
    <w:rsid w:val="00F3579A"/>
    <w:rsid w:val="00F4026D"/>
    <w:rsid w:val="00F412EB"/>
    <w:rsid w:val="00F41F5D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C1DBA"/>
    <w:rsid w:val="00FC5555"/>
    <w:rsid w:val="00FC6703"/>
    <w:rsid w:val="00FC7714"/>
    <w:rsid w:val="00FD52B7"/>
    <w:rsid w:val="00FE045C"/>
    <w:rsid w:val="00FE0959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66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Bc. VED OZP (ÚMČ Praha 10)</cp:lastModifiedBy>
  <cp:revision>4</cp:revision>
  <cp:lastPrinted>2024-03-04T14:29:00Z</cp:lastPrinted>
  <dcterms:created xsi:type="dcterms:W3CDTF">2024-03-04T16:51:00Z</dcterms:created>
  <dcterms:modified xsi:type="dcterms:W3CDTF">2024-03-04T17:02:00Z</dcterms:modified>
</cp:coreProperties>
</file>